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75F0" w:rsidRPr="00AF0760" w:rsidTr="00DC249D">
        <w:tc>
          <w:tcPr>
            <w:tcW w:w="9067" w:type="dxa"/>
          </w:tcPr>
          <w:p w:rsidR="005675F0" w:rsidRDefault="005675F0" w:rsidP="00606732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Professora:</w:t>
            </w:r>
            <w:r w:rsidRPr="00AF0760">
              <w:rPr>
                <w:sz w:val="28"/>
                <w:szCs w:val="28"/>
              </w:rPr>
              <w:t xml:space="preserve"> Naiara Regina </w:t>
            </w:r>
            <w:proofErr w:type="spellStart"/>
            <w:r w:rsidRPr="00AF0760">
              <w:rPr>
                <w:sz w:val="28"/>
                <w:szCs w:val="28"/>
              </w:rPr>
              <w:t>Pontel</w:t>
            </w:r>
            <w:proofErr w:type="spellEnd"/>
          </w:p>
          <w:p w:rsidR="00DC249D" w:rsidRPr="00AF0760" w:rsidRDefault="005675F0" w:rsidP="00606732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Turma:</w:t>
            </w:r>
            <w:r w:rsidRPr="00AF0760">
              <w:rPr>
                <w:sz w:val="28"/>
                <w:szCs w:val="28"/>
              </w:rPr>
              <w:t xml:space="preserve"> Maternal III A</w:t>
            </w:r>
          </w:p>
        </w:tc>
      </w:tr>
      <w:tr w:rsidR="005675F0" w:rsidRPr="00AF0760" w:rsidTr="00DC249D">
        <w:tc>
          <w:tcPr>
            <w:tcW w:w="9067" w:type="dxa"/>
          </w:tcPr>
          <w:p w:rsidR="00AE2B7A" w:rsidRDefault="005675F0" w:rsidP="00606732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Nome da experiência realizada no vídeo</w:t>
            </w:r>
            <w:r w:rsidRPr="00AF0760">
              <w:rPr>
                <w:sz w:val="28"/>
                <w:szCs w:val="28"/>
              </w:rPr>
              <w:t xml:space="preserve">: </w:t>
            </w:r>
            <w:r w:rsidR="00F565D4">
              <w:rPr>
                <w:sz w:val="28"/>
                <w:szCs w:val="28"/>
              </w:rPr>
              <w:t>Música encenada “Passeio no Jardim”</w:t>
            </w:r>
            <w:r w:rsidR="00AE2B7A">
              <w:rPr>
                <w:sz w:val="28"/>
                <w:szCs w:val="28"/>
              </w:rPr>
              <w:t xml:space="preserve">: </w:t>
            </w:r>
          </w:p>
          <w:p w:rsidR="00AE2B7A" w:rsidRDefault="00AE2B7A" w:rsidP="00606732">
            <w:pPr>
              <w:spacing w:line="360" w:lineRule="auto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AE2B7A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CD arte da criança / </w:t>
            </w:r>
            <w:proofErr w:type="spellStart"/>
            <w:r w:rsidRPr="00AE2B7A">
              <w:rPr>
                <w:rFonts w:ascii="Arial" w:eastAsia="Times New Roman" w:hAnsi="Arial" w:cs="Arial"/>
                <w:kern w:val="36"/>
                <w:sz w:val="24"/>
                <w:szCs w:val="24"/>
              </w:rPr>
              <w:t>Shauan</w:t>
            </w:r>
            <w:proofErr w:type="spellEnd"/>
            <w:r w:rsidRPr="00AE2B7A">
              <w:rPr>
                <w:rFonts w:ascii="Arial" w:eastAsia="Times New Roman" w:hAnsi="Arial" w:cs="Arial"/>
                <w:kern w:val="36"/>
                <w:sz w:val="24"/>
                <w:szCs w:val="24"/>
              </w:rPr>
              <w:t xml:space="preserve"> </w:t>
            </w:r>
            <w:proofErr w:type="spellStart"/>
            <w:r w:rsidRPr="00AE2B7A">
              <w:rPr>
                <w:rFonts w:ascii="Arial" w:eastAsia="Times New Roman" w:hAnsi="Arial" w:cs="Arial"/>
                <w:kern w:val="36"/>
                <w:sz w:val="24"/>
                <w:szCs w:val="24"/>
              </w:rPr>
              <w:t>Benks</w:t>
            </w:r>
            <w:proofErr w:type="spellEnd"/>
          </w:p>
          <w:p w:rsidR="005675F0" w:rsidRPr="00AF0760" w:rsidRDefault="005675F0" w:rsidP="00606732">
            <w:pPr>
              <w:spacing w:line="360" w:lineRule="auto"/>
              <w:rPr>
                <w:sz w:val="28"/>
                <w:szCs w:val="28"/>
              </w:rPr>
            </w:pPr>
          </w:p>
          <w:p w:rsidR="005675F0" w:rsidRDefault="005675F0" w:rsidP="00606732">
            <w:pPr>
              <w:spacing w:line="360" w:lineRule="auto"/>
              <w:rPr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Data da postagem do vídeo</w:t>
            </w:r>
            <w:r w:rsidR="00AE2B7A">
              <w:rPr>
                <w:sz w:val="28"/>
                <w:szCs w:val="28"/>
              </w:rPr>
              <w:t>: 03 de junho</w:t>
            </w:r>
            <w:r w:rsidRPr="00AF0760">
              <w:rPr>
                <w:sz w:val="28"/>
                <w:szCs w:val="28"/>
              </w:rPr>
              <w:t xml:space="preserve"> de 2020</w:t>
            </w:r>
          </w:p>
          <w:p w:rsidR="0043796F" w:rsidRDefault="0043796F" w:rsidP="00606732">
            <w:pPr>
              <w:spacing w:line="360" w:lineRule="auto"/>
              <w:rPr>
                <w:sz w:val="28"/>
                <w:szCs w:val="28"/>
              </w:rPr>
            </w:pPr>
          </w:p>
          <w:p w:rsidR="002F5283" w:rsidRPr="0043796F" w:rsidRDefault="0043796F" w:rsidP="002F5283">
            <w:pPr>
              <w:spacing w:line="360" w:lineRule="auto"/>
              <w:rPr>
                <w:b/>
                <w:sz w:val="28"/>
                <w:szCs w:val="28"/>
              </w:rPr>
            </w:pPr>
            <w:r w:rsidRPr="0043796F">
              <w:rPr>
                <w:b/>
                <w:sz w:val="28"/>
                <w:szCs w:val="28"/>
              </w:rPr>
              <w:t>Link do vídeo:</w:t>
            </w:r>
            <w:r w:rsidR="002F5283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2F5283" w:rsidRPr="001246CE">
                <w:rPr>
                  <w:rStyle w:val="Hyperlink"/>
                  <w:b/>
                  <w:sz w:val="28"/>
                  <w:szCs w:val="28"/>
                </w:rPr>
                <w:t>https://youtu.be/rg1BI7GmMNM</w:t>
              </w:r>
            </w:hyperlink>
            <w:bookmarkStart w:id="0" w:name="_GoBack"/>
            <w:bookmarkEnd w:id="0"/>
          </w:p>
        </w:tc>
      </w:tr>
      <w:tr w:rsidR="005675F0" w:rsidRPr="00AF0760" w:rsidTr="00DC249D">
        <w:tc>
          <w:tcPr>
            <w:tcW w:w="9067" w:type="dxa"/>
          </w:tcPr>
          <w:p w:rsidR="005675F0" w:rsidRDefault="005675F0" w:rsidP="0060673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Campo de experiência:</w:t>
            </w:r>
          </w:p>
          <w:p w:rsidR="00F565D4" w:rsidRPr="00F565D4" w:rsidRDefault="00F565D4" w:rsidP="00F565D4">
            <w:pPr>
              <w:spacing w:line="360" w:lineRule="auto"/>
              <w:ind w:left="731"/>
              <w:jc w:val="both"/>
              <w:rPr>
                <w:bCs/>
                <w:sz w:val="28"/>
                <w:szCs w:val="28"/>
              </w:rPr>
            </w:pPr>
            <w:r w:rsidRPr="00F565D4">
              <w:rPr>
                <w:bCs/>
                <w:sz w:val="28"/>
                <w:szCs w:val="28"/>
              </w:rPr>
              <w:t>“O eu, o outro e nós”</w:t>
            </w:r>
          </w:p>
          <w:p w:rsidR="005675F0" w:rsidRPr="00AF0760" w:rsidRDefault="005675F0" w:rsidP="00606732">
            <w:pPr>
              <w:pStyle w:val="Pargrafoda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AF0760">
              <w:rPr>
                <w:sz w:val="28"/>
                <w:szCs w:val="28"/>
              </w:rPr>
              <w:t>Corpo, gestos e movimentos</w:t>
            </w:r>
            <w:r>
              <w:rPr>
                <w:sz w:val="28"/>
                <w:szCs w:val="28"/>
              </w:rPr>
              <w:t>”</w:t>
            </w:r>
          </w:p>
          <w:p w:rsidR="005675F0" w:rsidRPr="00AF0760" w:rsidRDefault="005675F0" w:rsidP="00606732">
            <w:pPr>
              <w:pStyle w:val="PargrafodaLista"/>
              <w:rPr>
                <w:sz w:val="28"/>
                <w:szCs w:val="28"/>
              </w:rPr>
            </w:pPr>
          </w:p>
          <w:p w:rsidR="005675F0" w:rsidRPr="00AF0760" w:rsidRDefault="005675F0" w:rsidP="00606732">
            <w:pPr>
              <w:pStyle w:val="PargrafodaList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AF0760">
              <w:rPr>
                <w:sz w:val="28"/>
                <w:szCs w:val="28"/>
              </w:rPr>
              <w:t>Traços, sons, cores e formas</w:t>
            </w:r>
            <w:r>
              <w:rPr>
                <w:sz w:val="28"/>
                <w:szCs w:val="28"/>
              </w:rPr>
              <w:t>”</w:t>
            </w:r>
          </w:p>
          <w:p w:rsidR="005675F0" w:rsidRPr="00AE2B7A" w:rsidRDefault="005675F0" w:rsidP="00AE2B7A">
            <w:pPr>
              <w:rPr>
                <w:sz w:val="28"/>
                <w:szCs w:val="28"/>
              </w:rPr>
            </w:pPr>
          </w:p>
        </w:tc>
      </w:tr>
      <w:tr w:rsidR="005675F0" w:rsidRPr="00AF0760" w:rsidTr="00DC249D">
        <w:tc>
          <w:tcPr>
            <w:tcW w:w="9067" w:type="dxa"/>
          </w:tcPr>
          <w:p w:rsidR="005675F0" w:rsidRDefault="005675F0" w:rsidP="0060673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F0760">
              <w:rPr>
                <w:b/>
                <w:bCs/>
                <w:sz w:val="28"/>
                <w:szCs w:val="28"/>
              </w:rPr>
              <w:t>Objetivos: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Utilizar diferentes fontes sonoras disponíveis no ambiente em brincadeiras cantadas, canções, músicas e melodias.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Participar de cantorias ouvindo e aprendendo canções de diversos estilos musicais.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Participar de danças e movimentos livres instigados por músicas de diferentes estilos</w:t>
            </w:r>
            <w:r w:rsidR="00DC249D" w:rsidRPr="00DC249D">
              <w:rPr>
                <w:sz w:val="24"/>
                <w:szCs w:val="24"/>
              </w:rPr>
              <w:t>.</w:t>
            </w:r>
            <w:r w:rsidRPr="00DC249D">
              <w:rPr>
                <w:sz w:val="24"/>
                <w:szCs w:val="24"/>
              </w:rPr>
              <w:t xml:space="preserve"> 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Explorar f</w:t>
            </w:r>
            <w:r w:rsidR="00DC249D" w:rsidRPr="00DC249D">
              <w:rPr>
                <w:sz w:val="24"/>
                <w:szCs w:val="24"/>
              </w:rPr>
              <w:t xml:space="preserve">ormas de deslocamento no espaço, </w:t>
            </w:r>
            <w:r w:rsidRPr="00DC249D">
              <w:rPr>
                <w:sz w:val="24"/>
                <w:szCs w:val="24"/>
              </w:rPr>
              <w:t>combinando movimentos e seguindo orientações.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Participar de brincadeiras dirigidas e ter garantidos movimen</w:t>
            </w:r>
            <w:r w:rsidR="00DC249D" w:rsidRPr="00DC249D">
              <w:rPr>
                <w:sz w:val="24"/>
                <w:szCs w:val="24"/>
              </w:rPr>
              <w:t>tos livres de arrastar, apoiar</w:t>
            </w:r>
            <w:r w:rsidRPr="00DC249D">
              <w:rPr>
                <w:sz w:val="24"/>
                <w:szCs w:val="24"/>
              </w:rPr>
              <w:t xml:space="preserve">, andar, correr, pular, sentar, cair, rolar e levantar, </w:t>
            </w:r>
            <w:proofErr w:type="spellStart"/>
            <w:r w:rsidRPr="00DC249D">
              <w:rPr>
                <w:sz w:val="24"/>
                <w:szCs w:val="24"/>
              </w:rPr>
              <w:t>etc</w:t>
            </w:r>
            <w:proofErr w:type="spellEnd"/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 xml:space="preserve">Expressar-se e ter respeitados, acolhidos, compreendidos e potencializados seus recursos comunicativos </w:t>
            </w:r>
            <w:r w:rsidR="00DC249D" w:rsidRPr="00DC249D">
              <w:rPr>
                <w:sz w:val="24"/>
                <w:szCs w:val="24"/>
              </w:rPr>
              <w:t>da</w:t>
            </w:r>
            <w:r w:rsidRPr="00DC249D">
              <w:rPr>
                <w:sz w:val="24"/>
                <w:szCs w:val="24"/>
              </w:rPr>
              <w:t xml:space="preserve"> imitação, gestos, expressões corporais e faciais em diferentes momentos do cotidiano; </w:t>
            </w:r>
          </w:p>
          <w:p w:rsidR="005675F0" w:rsidRPr="00DC249D" w:rsidRDefault="00DC249D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>Brincar</w:t>
            </w:r>
            <w:r w:rsidR="00F565D4" w:rsidRPr="00DC249D">
              <w:rPr>
                <w:sz w:val="24"/>
                <w:szCs w:val="24"/>
              </w:rPr>
              <w:t xml:space="preserve"> em espaços não estruturados que possibilitem rec</w:t>
            </w:r>
            <w:r w:rsidRPr="00DC249D">
              <w:rPr>
                <w:sz w:val="24"/>
                <w:szCs w:val="24"/>
              </w:rPr>
              <w:t xml:space="preserve">uperar na brincadeira elementos, </w:t>
            </w:r>
            <w:r w:rsidR="00F565D4" w:rsidRPr="00DC249D">
              <w:rPr>
                <w:sz w:val="24"/>
                <w:szCs w:val="24"/>
              </w:rPr>
              <w:t>aguçando a imaginação, a criatividade, o encantamento, a curiosidade;</w:t>
            </w:r>
          </w:p>
          <w:p w:rsidR="005675F0" w:rsidRPr="00DC249D" w:rsidRDefault="005675F0" w:rsidP="00DC249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DC249D">
              <w:rPr>
                <w:sz w:val="24"/>
                <w:szCs w:val="24"/>
              </w:rPr>
              <w:t xml:space="preserve">Desenvolver </w:t>
            </w:r>
            <w:r w:rsidR="00DC249D" w:rsidRPr="00DC249D">
              <w:rPr>
                <w:sz w:val="24"/>
                <w:szCs w:val="24"/>
              </w:rPr>
              <w:t xml:space="preserve">e estimular </w:t>
            </w:r>
            <w:r w:rsidRPr="00DC249D">
              <w:rPr>
                <w:sz w:val="24"/>
                <w:szCs w:val="24"/>
              </w:rPr>
              <w:t xml:space="preserve">progressivamente as habilidades </w:t>
            </w:r>
            <w:r w:rsidR="00DC249D" w:rsidRPr="00DC249D">
              <w:rPr>
                <w:sz w:val="24"/>
                <w:szCs w:val="24"/>
              </w:rPr>
              <w:t>corporais.</w:t>
            </w:r>
          </w:p>
          <w:p w:rsidR="005675F0" w:rsidRPr="00AF0760" w:rsidRDefault="005675F0" w:rsidP="006067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D1A68" w:rsidRDefault="002F5283" w:rsidP="0043796F"/>
    <w:sectPr w:rsidR="00BD1A68" w:rsidSect="0043796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330E"/>
    <w:multiLevelType w:val="hybridMultilevel"/>
    <w:tmpl w:val="A274BC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635F"/>
    <w:multiLevelType w:val="hybridMultilevel"/>
    <w:tmpl w:val="047200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729"/>
    <w:multiLevelType w:val="hybridMultilevel"/>
    <w:tmpl w:val="086C54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0"/>
    <w:rsid w:val="00222B2F"/>
    <w:rsid w:val="002F5283"/>
    <w:rsid w:val="0043796F"/>
    <w:rsid w:val="005675F0"/>
    <w:rsid w:val="00AE2B7A"/>
    <w:rsid w:val="00DC249D"/>
    <w:rsid w:val="00F1220E"/>
    <w:rsid w:val="00F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1A2B-8A4A-4A8F-B4EB-D2FB1EF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F0"/>
  </w:style>
  <w:style w:type="paragraph" w:styleId="Ttulo1">
    <w:name w:val="heading 1"/>
    <w:basedOn w:val="Normal"/>
    <w:link w:val="Ttulo1Char"/>
    <w:uiPriority w:val="9"/>
    <w:qFormat/>
    <w:rsid w:val="00AE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5F0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5675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2B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2F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g1BI7GmMN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DIEGOCOMUNICACAO</cp:lastModifiedBy>
  <cp:revision>3</cp:revision>
  <dcterms:created xsi:type="dcterms:W3CDTF">2020-06-02T12:04:00Z</dcterms:created>
  <dcterms:modified xsi:type="dcterms:W3CDTF">2020-06-03T12:40:00Z</dcterms:modified>
</cp:coreProperties>
</file>